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E0" w:rsidRDefault="00F74BA1" w:rsidP="00060F89">
      <w:pPr>
        <w:widowControl w:val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7EC115AC" wp14:editId="5069575A">
            <wp:extent cx="777240" cy="967740"/>
            <wp:effectExtent l="0" t="0" r="3810" b="3810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3F4">
        <w:rPr>
          <w:b/>
          <w:szCs w:val="28"/>
        </w:rPr>
        <w:t xml:space="preserve">                                           </w:t>
      </w:r>
    </w:p>
    <w:p w:rsidR="009B7EAA" w:rsidRPr="00035510" w:rsidRDefault="004323F4" w:rsidP="00060F89">
      <w:pPr>
        <w:widowControl w:val="0"/>
        <w:jc w:val="center"/>
        <w:rPr>
          <w:szCs w:val="28"/>
        </w:rPr>
      </w:pPr>
      <w:r>
        <w:rPr>
          <w:b/>
          <w:szCs w:val="28"/>
        </w:rPr>
        <w:t xml:space="preserve">   </w:t>
      </w:r>
      <w:r w:rsidR="009B7EAA" w:rsidRPr="00035510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                     </w:t>
      </w:r>
    </w:p>
    <w:p w:rsidR="009B7EAA" w:rsidRPr="00035510" w:rsidRDefault="009B7EAA" w:rsidP="00060F89">
      <w:pPr>
        <w:widowControl w:val="0"/>
        <w:jc w:val="center"/>
        <w:rPr>
          <w:b/>
          <w:szCs w:val="28"/>
        </w:rPr>
      </w:pPr>
      <w:r w:rsidRPr="00035510">
        <w:rPr>
          <w:b/>
          <w:szCs w:val="28"/>
        </w:rPr>
        <w:t>Новгородская область Любытинский район</w:t>
      </w:r>
    </w:p>
    <w:p w:rsidR="009B7EAA" w:rsidRPr="00035510" w:rsidRDefault="009B7EAA" w:rsidP="00060F89">
      <w:pPr>
        <w:widowControl w:val="0"/>
        <w:jc w:val="center"/>
        <w:rPr>
          <w:b/>
          <w:szCs w:val="28"/>
        </w:rPr>
      </w:pPr>
      <w:r w:rsidRPr="00035510">
        <w:rPr>
          <w:b/>
          <w:szCs w:val="28"/>
        </w:rPr>
        <w:t>Администрация Неболчского сельского поселения</w:t>
      </w:r>
    </w:p>
    <w:p w:rsidR="00035510" w:rsidRPr="00035510" w:rsidRDefault="00035510" w:rsidP="00060F89">
      <w:pPr>
        <w:pStyle w:val="Style3"/>
        <w:spacing w:line="240" w:lineRule="auto"/>
        <w:rPr>
          <w:b/>
          <w:sz w:val="28"/>
          <w:szCs w:val="28"/>
        </w:rPr>
      </w:pPr>
    </w:p>
    <w:p w:rsidR="00E052EA" w:rsidRPr="00035510" w:rsidRDefault="00E052EA" w:rsidP="00060F89">
      <w:pPr>
        <w:pStyle w:val="Style3"/>
        <w:spacing w:line="240" w:lineRule="auto"/>
        <w:rPr>
          <w:b/>
          <w:bCs/>
          <w:spacing w:val="10"/>
          <w:sz w:val="28"/>
          <w:szCs w:val="28"/>
        </w:rPr>
      </w:pPr>
      <w:r w:rsidRPr="00035510">
        <w:rPr>
          <w:b/>
          <w:sz w:val="28"/>
          <w:szCs w:val="28"/>
        </w:rPr>
        <w:t>П О С Т А Н О В Л Е Н И Е</w:t>
      </w:r>
    </w:p>
    <w:p w:rsidR="00E052EA" w:rsidRPr="00035510" w:rsidRDefault="00E052EA" w:rsidP="00060F89">
      <w:pPr>
        <w:widowControl w:val="0"/>
        <w:jc w:val="both"/>
        <w:rPr>
          <w:szCs w:val="28"/>
        </w:rPr>
      </w:pPr>
    </w:p>
    <w:p w:rsidR="00BD255F" w:rsidRPr="00DC361D" w:rsidRDefault="00BD255F" w:rsidP="00BD255F">
      <w:pPr>
        <w:rPr>
          <w:szCs w:val="28"/>
        </w:rPr>
      </w:pPr>
      <w:r>
        <w:rPr>
          <w:szCs w:val="28"/>
        </w:rPr>
        <w:t xml:space="preserve">от </w:t>
      </w:r>
      <w:r w:rsidR="00B47860">
        <w:rPr>
          <w:szCs w:val="28"/>
        </w:rPr>
        <w:t>24.1</w:t>
      </w:r>
      <w:bookmarkStart w:id="0" w:name="_GoBack"/>
      <w:bookmarkEnd w:id="0"/>
      <w:r w:rsidR="00F74BA1">
        <w:rPr>
          <w:szCs w:val="28"/>
        </w:rPr>
        <w:t xml:space="preserve">2.2021 г </w:t>
      </w:r>
      <w:r w:rsidRPr="00DC361D">
        <w:rPr>
          <w:szCs w:val="28"/>
        </w:rPr>
        <w:t>№</w:t>
      </w:r>
      <w:r>
        <w:rPr>
          <w:szCs w:val="28"/>
        </w:rPr>
        <w:t xml:space="preserve"> </w:t>
      </w:r>
      <w:r w:rsidR="00B47860">
        <w:rPr>
          <w:szCs w:val="28"/>
        </w:rPr>
        <w:t>133</w:t>
      </w:r>
    </w:p>
    <w:p w:rsidR="00BD255F" w:rsidRPr="00DC361D" w:rsidRDefault="00BD255F" w:rsidP="00BD255F">
      <w:pPr>
        <w:rPr>
          <w:szCs w:val="28"/>
        </w:rPr>
      </w:pPr>
      <w:proofErr w:type="spellStart"/>
      <w:r w:rsidRPr="00DC361D">
        <w:rPr>
          <w:szCs w:val="28"/>
        </w:rPr>
        <w:t>р.п</w:t>
      </w:r>
      <w:proofErr w:type="spellEnd"/>
      <w:r w:rsidRPr="00DC361D">
        <w:rPr>
          <w:szCs w:val="28"/>
        </w:rPr>
        <w:t>. Неболчи</w:t>
      </w:r>
    </w:p>
    <w:p w:rsidR="00BD255F" w:rsidRDefault="00BD255F" w:rsidP="00BD255F">
      <w:pPr>
        <w:jc w:val="both"/>
        <w:rPr>
          <w:szCs w:val="28"/>
        </w:rPr>
      </w:pPr>
    </w:p>
    <w:p w:rsidR="00BD255F" w:rsidRDefault="00BD255F" w:rsidP="00BD255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</w:t>
      </w:r>
      <w:proofErr w:type="gramStart"/>
      <w:r>
        <w:rPr>
          <w:b/>
          <w:bCs/>
          <w:szCs w:val="28"/>
        </w:rPr>
        <w:t>в</w:t>
      </w:r>
      <w:proofErr w:type="gramEnd"/>
    </w:p>
    <w:p w:rsidR="00BD255F" w:rsidRDefault="00BD255F" w:rsidP="00BD255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муниципальную программу</w:t>
      </w:r>
    </w:p>
    <w:p w:rsidR="00BD255F" w:rsidRDefault="00BD255F" w:rsidP="00BD255F">
      <w:pPr>
        <w:jc w:val="both"/>
        <w:rPr>
          <w:b/>
          <w:sz w:val="29"/>
          <w:szCs w:val="29"/>
          <w:shd w:val="clear" w:color="auto" w:fill="FFFFFF"/>
        </w:rPr>
      </w:pPr>
      <w:r>
        <w:rPr>
          <w:b/>
          <w:bCs/>
          <w:szCs w:val="28"/>
        </w:rPr>
        <w:t xml:space="preserve"> </w:t>
      </w:r>
      <w:r>
        <w:rPr>
          <w:b/>
          <w:sz w:val="29"/>
          <w:szCs w:val="29"/>
          <w:shd w:val="clear" w:color="auto" w:fill="FFFFFF"/>
        </w:rPr>
        <w:t xml:space="preserve">«Увековечивание памяти </w:t>
      </w:r>
    </w:p>
    <w:p w:rsidR="00BD255F" w:rsidRDefault="00BD255F" w:rsidP="00BD255F">
      <w:pPr>
        <w:jc w:val="both"/>
        <w:rPr>
          <w:b/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 xml:space="preserve">погибших при защите Отечества </w:t>
      </w:r>
    </w:p>
    <w:p w:rsidR="00BD255F" w:rsidRDefault="00BD255F" w:rsidP="00BD255F">
      <w:pPr>
        <w:jc w:val="both"/>
        <w:rPr>
          <w:b/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 xml:space="preserve">на территории области в </w:t>
      </w:r>
      <w:proofErr w:type="spellStart"/>
      <w:r>
        <w:rPr>
          <w:b/>
          <w:sz w:val="29"/>
          <w:szCs w:val="29"/>
          <w:shd w:val="clear" w:color="auto" w:fill="FFFFFF"/>
        </w:rPr>
        <w:t>Неболчском</w:t>
      </w:r>
      <w:proofErr w:type="spellEnd"/>
      <w:r>
        <w:rPr>
          <w:b/>
          <w:sz w:val="29"/>
          <w:szCs w:val="29"/>
          <w:shd w:val="clear" w:color="auto" w:fill="FFFFFF"/>
        </w:rPr>
        <w:t xml:space="preserve"> </w:t>
      </w:r>
    </w:p>
    <w:p w:rsidR="00BD255F" w:rsidRDefault="00BD255F" w:rsidP="00BD255F">
      <w:pPr>
        <w:jc w:val="both"/>
        <w:rPr>
          <w:b/>
          <w:sz w:val="29"/>
          <w:szCs w:val="29"/>
          <w:shd w:val="clear" w:color="auto" w:fill="FFFFFF"/>
        </w:rPr>
      </w:pPr>
      <w:r>
        <w:rPr>
          <w:b/>
          <w:sz w:val="29"/>
          <w:szCs w:val="29"/>
          <w:shd w:val="clear" w:color="auto" w:fill="FFFFFF"/>
        </w:rPr>
        <w:t xml:space="preserve">сельском </w:t>
      </w:r>
      <w:proofErr w:type="gramStart"/>
      <w:r>
        <w:rPr>
          <w:b/>
          <w:sz w:val="29"/>
          <w:szCs w:val="29"/>
          <w:shd w:val="clear" w:color="auto" w:fill="FFFFFF"/>
        </w:rPr>
        <w:t>поселении</w:t>
      </w:r>
      <w:proofErr w:type="gramEnd"/>
      <w:r>
        <w:rPr>
          <w:b/>
          <w:sz w:val="29"/>
          <w:szCs w:val="29"/>
          <w:shd w:val="clear" w:color="auto" w:fill="FFFFFF"/>
        </w:rPr>
        <w:t xml:space="preserve"> на 2021-2023 годы»</w:t>
      </w:r>
    </w:p>
    <w:p w:rsidR="00BD255F" w:rsidRPr="00781AC5" w:rsidRDefault="00BD255F" w:rsidP="00BD255F">
      <w:pPr>
        <w:spacing w:line="240" w:lineRule="exact"/>
        <w:jc w:val="both"/>
        <w:rPr>
          <w:szCs w:val="28"/>
        </w:rPr>
      </w:pPr>
    </w:p>
    <w:p w:rsidR="00BD255F" w:rsidRPr="00781AC5" w:rsidRDefault="00BD255F" w:rsidP="00BD255F">
      <w:pPr>
        <w:spacing w:line="240" w:lineRule="exact"/>
        <w:jc w:val="both"/>
        <w:rPr>
          <w:szCs w:val="28"/>
        </w:rPr>
      </w:pPr>
    </w:p>
    <w:p w:rsidR="00BD255F" w:rsidRPr="00781AC5" w:rsidRDefault="00BD255F" w:rsidP="00BD255F">
      <w:pPr>
        <w:shd w:val="clear" w:color="auto" w:fill="FFFFFF"/>
        <w:suppressAutoHyphens/>
        <w:ind w:right="158" w:firstLine="709"/>
        <w:jc w:val="both"/>
        <w:rPr>
          <w:szCs w:val="28"/>
        </w:rPr>
      </w:pPr>
      <w:r w:rsidRPr="006F2D04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BD255F" w:rsidRPr="00781AC5" w:rsidRDefault="00BD255F" w:rsidP="00BD255F">
      <w:pPr>
        <w:shd w:val="clear" w:color="auto" w:fill="FFFFFF"/>
        <w:ind w:right="158"/>
        <w:jc w:val="both"/>
        <w:rPr>
          <w:szCs w:val="28"/>
        </w:rPr>
      </w:pPr>
      <w:r w:rsidRPr="00781AC5">
        <w:rPr>
          <w:b/>
          <w:bCs/>
          <w:szCs w:val="28"/>
        </w:rPr>
        <w:t>ПОСТАНОВЛЯ</w:t>
      </w:r>
      <w:r>
        <w:rPr>
          <w:b/>
          <w:bCs/>
          <w:szCs w:val="28"/>
        </w:rPr>
        <w:t>Ю:</w:t>
      </w:r>
    </w:p>
    <w:p w:rsidR="00BD255F" w:rsidRDefault="00BD255F" w:rsidP="00BD255F">
      <w:pPr>
        <w:ind w:right="158" w:firstLine="709"/>
        <w:jc w:val="both"/>
        <w:rPr>
          <w:szCs w:val="28"/>
        </w:rPr>
      </w:pPr>
      <w:r w:rsidRPr="00781AC5">
        <w:rPr>
          <w:szCs w:val="28"/>
        </w:rPr>
        <w:t xml:space="preserve">1. </w:t>
      </w:r>
      <w:r>
        <w:rPr>
          <w:szCs w:val="28"/>
        </w:rPr>
        <w:t xml:space="preserve">Внести в постановление от  30.12.2020 г. № 117: </w:t>
      </w:r>
      <w:r w:rsidRPr="005640D7">
        <w:rPr>
          <w:szCs w:val="28"/>
        </w:rPr>
        <w:t>Об утверждении муниципальной</w:t>
      </w:r>
      <w:r>
        <w:rPr>
          <w:szCs w:val="28"/>
        </w:rPr>
        <w:t xml:space="preserve"> </w:t>
      </w:r>
      <w:r w:rsidRPr="005640D7">
        <w:rPr>
          <w:szCs w:val="28"/>
        </w:rPr>
        <w:t xml:space="preserve">программы   </w:t>
      </w:r>
      <w:r w:rsidRPr="00B04C09">
        <w:rPr>
          <w:b/>
          <w:sz w:val="29"/>
          <w:szCs w:val="29"/>
          <w:shd w:val="clear" w:color="auto" w:fill="FFFFFF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B04C09">
        <w:rPr>
          <w:b/>
          <w:sz w:val="29"/>
          <w:szCs w:val="29"/>
          <w:shd w:val="clear" w:color="auto" w:fill="FFFFFF"/>
        </w:rPr>
        <w:t>Неболчском</w:t>
      </w:r>
      <w:proofErr w:type="spellEnd"/>
      <w:r>
        <w:rPr>
          <w:b/>
          <w:sz w:val="29"/>
          <w:szCs w:val="29"/>
          <w:shd w:val="clear" w:color="auto" w:fill="FFFFFF"/>
        </w:rPr>
        <w:t xml:space="preserve"> сельском поселении на 2021-2023</w:t>
      </w:r>
      <w:r w:rsidRPr="00B04C09">
        <w:rPr>
          <w:b/>
          <w:sz w:val="29"/>
          <w:szCs w:val="29"/>
          <w:shd w:val="clear" w:color="auto" w:fill="FFFFFF"/>
        </w:rPr>
        <w:t xml:space="preserve"> годы»</w:t>
      </w:r>
      <w:r>
        <w:rPr>
          <w:b/>
          <w:sz w:val="29"/>
          <w:szCs w:val="29"/>
          <w:shd w:val="clear" w:color="auto" w:fill="FFFFFF"/>
        </w:rPr>
        <w:t xml:space="preserve"> </w:t>
      </w:r>
      <w:r w:rsidRPr="009A251A">
        <w:rPr>
          <w:szCs w:val="28"/>
        </w:rPr>
        <w:t xml:space="preserve"> </w:t>
      </w:r>
      <w:r>
        <w:rPr>
          <w:szCs w:val="28"/>
        </w:rPr>
        <w:t>следующие изменения</w:t>
      </w:r>
      <w:r w:rsidRPr="009A251A">
        <w:rPr>
          <w:szCs w:val="28"/>
        </w:rPr>
        <w:t>:</w:t>
      </w:r>
    </w:p>
    <w:p w:rsidR="00490C70" w:rsidRPr="00C856D5" w:rsidRDefault="00BD255F" w:rsidP="00C856D5">
      <w:pPr>
        <w:ind w:firstLine="567"/>
        <w:jc w:val="both"/>
        <w:rPr>
          <w:szCs w:val="28"/>
        </w:rPr>
      </w:pPr>
      <w:r>
        <w:rPr>
          <w:szCs w:val="28"/>
        </w:rPr>
        <w:t>1.4. В паспорте муниципальной программы пункт  6 «Объемы и источники финансирования программы в целом и по годам реализации (тыс. рублей</w:t>
      </w:r>
      <w:r w:rsidR="00C856D5">
        <w:rPr>
          <w:szCs w:val="28"/>
        </w:rPr>
        <w:t>) изложить в следующей редакции:</w:t>
      </w:r>
    </w:p>
    <w:p w:rsidR="00490C70" w:rsidRDefault="00490C70" w:rsidP="00060F89">
      <w:pPr>
        <w:widowControl w:val="0"/>
        <w:jc w:val="center"/>
        <w:rPr>
          <w:b/>
          <w:sz w:val="24"/>
        </w:rPr>
      </w:pPr>
    </w:p>
    <w:p w:rsidR="0005083F" w:rsidRDefault="0005083F" w:rsidP="00060F89">
      <w:pPr>
        <w:widowControl w:val="0"/>
        <w:jc w:val="center"/>
        <w:rPr>
          <w:b/>
          <w:sz w:val="24"/>
        </w:rPr>
      </w:pPr>
    </w:p>
    <w:p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6. Объемы и источники финансирования муниципальной программы в целом и по годам реализации (тыс.</w:t>
      </w:r>
      <w:r w:rsidR="00C43F59">
        <w:rPr>
          <w:sz w:val="24"/>
        </w:rPr>
        <w:t xml:space="preserve"> </w:t>
      </w:r>
      <w:r w:rsidRPr="00035510">
        <w:rPr>
          <w:sz w:val="24"/>
        </w:rPr>
        <w:t>рублей):</w:t>
      </w:r>
    </w:p>
    <w:p w:rsidR="006B3410" w:rsidRPr="00035510" w:rsidRDefault="006B3410" w:rsidP="00060F89">
      <w:pPr>
        <w:widowControl w:val="0"/>
        <w:jc w:val="both"/>
        <w:rPr>
          <w:sz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5"/>
        <w:gridCol w:w="1970"/>
        <w:gridCol w:w="1728"/>
        <w:gridCol w:w="1859"/>
        <w:gridCol w:w="1855"/>
        <w:gridCol w:w="1524"/>
      </w:tblGrid>
      <w:tr w:rsidR="003648F3" w:rsidRPr="00C43F59" w:rsidTr="006603F7">
        <w:trPr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3648F3" w:rsidRPr="00C43F59" w:rsidTr="00144CFA">
        <w:trPr>
          <w:trHeight w:val="2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всего</w:t>
            </w:r>
          </w:p>
        </w:tc>
      </w:tr>
      <w:tr w:rsidR="003648F3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6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C856D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</w:t>
            </w:r>
            <w:r w:rsidR="008D3575" w:rsidRPr="00C43F59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575" w:rsidRPr="00C43F59" w:rsidRDefault="00520CB1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C856D5">
              <w:rPr>
                <w:sz w:val="20"/>
                <w:szCs w:val="20"/>
                <w:lang w:eastAsia="ar-SA"/>
              </w:rPr>
              <w:t>5</w:t>
            </w:r>
            <w:r w:rsidR="008D3575" w:rsidRPr="00C43F59"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8D3575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C856D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145</w:t>
            </w:r>
            <w:r w:rsidR="008D3575">
              <w:rPr>
                <w:sz w:val="20"/>
                <w:szCs w:val="20"/>
                <w:lang w:eastAsia="ar-SA"/>
              </w:rPr>
              <w:t>,</w:t>
            </w:r>
            <w:r w:rsidR="008D3575" w:rsidRPr="00C43F59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75" w:rsidRPr="00C43F59" w:rsidRDefault="00520CB1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95</w:t>
            </w:r>
            <w:r w:rsidR="008D3575">
              <w:rPr>
                <w:sz w:val="20"/>
                <w:szCs w:val="20"/>
                <w:lang w:eastAsia="ar-SA"/>
              </w:rPr>
              <w:t>,</w:t>
            </w:r>
            <w:r w:rsidR="008D3575" w:rsidRPr="00C43F59">
              <w:rPr>
                <w:sz w:val="20"/>
                <w:szCs w:val="20"/>
                <w:lang w:eastAsia="ar-SA"/>
              </w:rPr>
              <w:t>0</w:t>
            </w:r>
          </w:p>
        </w:tc>
      </w:tr>
    </w:tbl>
    <w:p w:rsidR="006B3D6F" w:rsidRPr="00035510" w:rsidRDefault="006B3D6F" w:rsidP="00060F89">
      <w:pPr>
        <w:widowControl w:val="0"/>
        <w:jc w:val="both"/>
        <w:rPr>
          <w:sz w:val="24"/>
          <w:lang w:eastAsia="ar-SA"/>
        </w:rPr>
      </w:pPr>
    </w:p>
    <w:p w:rsidR="009B3F82" w:rsidRDefault="009B3F82" w:rsidP="00060F89">
      <w:pPr>
        <w:widowControl w:val="0"/>
        <w:jc w:val="center"/>
        <w:rPr>
          <w:b/>
          <w:sz w:val="24"/>
        </w:rPr>
      </w:pPr>
    </w:p>
    <w:p w:rsidR="009B3F82" w:rsidRDefault="009B3F82" w:rsidP="00060F89">
      <w:pPr>
        <w:widowControl w:val="0"/>
        <w:jc w:val="center"/>
        <w:rPr>
          <w:b/>
          <w:sz w:val="24"/>
        </w:rPr>
      </w:pPr>
    </w:p>
    <w:p w:rsidR="009A367D" w:rsidRPr="00035510" w:rsidRDefault="009A367D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МЕРОПРИЯТИЯ</w:t>
      </w:r>
    </w:p>
    <w:p w:rsidR="009A367D" w:rsidRPr="00035510" w:rsidRDefault="009A367D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муниципальной программы</w:t>
      </w:r>
    </w:p>
    <w:p w:rsidR="009A367D" w:rsidRPr="00035510" w:rsidRDefault="009A367D" w:rsidP="00060F89">
      <w:pPr>
        <w:widowControl w:val="0"/>
        <w:jc w:val="center"/>
        <w:rPr>
          <w:b/>
          <w:sz w:val="24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934"/>
        <w:gridCol w:w="1364"/>
        <w:gridCol w:w="972"/>
        <w:gridCol w:w="931"/>
        <w:gridCol w:w="1434"/>
        <w:gridCol w:w="31"/>
        <w:gridCol w:w="1074"/>
        <w:gridCol w:w="990"/>
        <w:gridCol w:w="47"/>
        <w:gridCol w:w="993"/>
      </w:tblGrid>
      <w:tr w:rsidR="000D49D1" w:rsidRPr="00C43F59" w:rsidTr="000D49D1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№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proofErr w:type="gramStart"/>
            <w:r w:rsidRPr="00C43F59">
              <w:rPr>
                <w:sz w:val="20"/>
                <w:szCs w:val="20"/>
              </w:rPr>
              <w:t>п</w:t>
            </w:r>
            <w:proofErr w:type="gramEnd"/>
            <w:r w:rsidRPr="00C43F59">
              <w:rPr>
                <w:sz w:val="20"/>
                <w:szCs w:val="20"/>
              </w:rPr>
              <w:t>/п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Наименование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Исполни-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Срок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реализации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Целевой показатель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Источник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5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Объем финансирования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 годам (</w:t>
            </w:r>
            <w:proofErr w:type="spellStart"/>
            <w:r w:rsidRPr="00C43F59">
              <w:rPr>
                <w:sz w:val="20"/>
                <w:szCs w:val="20"/>
              </w:rPr>
              <w:t>тыс</w:t>
            </w:r>
            <w:proofErr w:type="gramStart"/>
            <w:r w:rsidRPr="00C43F59">
              <w:rPr>
                <w:sz w:val="20"/>
                <w:szCs w:val="20"/>
              </w:rPr>
              <w:t>.р</w:t>
            </w:r>
            <w:proofErr w:type="gramEnd"/>
            <w:r w:rsidRPr="00C43F59">
              <w:rPr>
                <w:sz w:val="20"/>
                <w:szCs w:val="20"/>
              </w:rPr>
              <w:t>уб</w:t>
            </w:r>
            <w:proofErr w:type="spellEnd"/>
            <w:r w:rsidRPr="00C43F59">
              <w:rPr>
                <w:sz w:val="20"/>
                <w:szCs w:val="20"/>
              </w:rPr>
              <w:t>.):</w:t>
            </w: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C43F59">
              <w:rPr>
                <w:sz w:val="20"/>
                <w:szCs w:val="20"/>
              </w:rPr>
              <w:t>год</w:t>
            </w: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6</w:t>
            </w:r>
          </w:p>
        </w:tc>
        <w:tc>
          <w:tcPr>
            <w:tcW w:w="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7462C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Задача 1</w:t>
            </w: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территорий воинских захоронений    </w:t>
            </w: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  <w:r w:rsidRPr="00C43F5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</w:tr>
      <w:tr w:rsidR="000D49D1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r w:rsidR="00D4563E" w:rsidRPr="00D4563E">
              <w:rPr>
                <w:color w:val="000000"/>
                <w:sz w:val="20"/>
                <w:szCs w:val="20"/>
              </w:rPr>
              <w:t>д.</w:t>
            </w:r>
            <w:r w:rsidR="00D4563E">
              <w:rPr>
                <w:color w:val="000000"/>
                <w:sz w:val="24"/>
              </w:rPr>
              <w:t xml:space="preserve"> </w:t>
            </w:r>
            <w:r w:rsidR="00D4563E" w:rsidRPr="00D4563E">
              <w:rPr>
                <w:color w:val="000000"/>
                <w:sz w:val="20"/>
                <w:szCs w:val="20"/>
              </w:rPr>
              <w:t xml:space="preserve">Верхнее Заозерье, ж. д. ст. </w:t>
            </w:r>
            <w:proofErr w:type="spellStart"/>
            <w:r w:rsidR="00D4563E" w:rsidRPr="00D4563E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="00D4563E" w:rsidRPr="00D456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4563E" w:rsidRPr="00D4563E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D4563E" w:rsidRPr="00D4563E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D4563E" w:rsidRPr="00D4563E">
              <w:rPr>
                <w:color w:val="000000"/>
                <w:sz w:val="20"/>
                <w:szCs w:val="20"/>
              </w:rPr>
              <w:t>арья</w:t>
            </w:r>
            <w:proofErr w:type="spellEnd"/>
            <w:r w:rsidR="00D4563E" w:rsidRPr="00C4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20</w:t>
            </w:r>
            <w:r w:rsidR="000D49D1">
              <w:rPr>
                <w:sz w:val="20"/>
                <w:szCs w:val="20"/>
              </w:rPr>
              <w:t>21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0D49D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462C" w:rsidRPr="00C43F59">
              <w:rPr>
                <w:sz w:val="20"/>
                <w:szCs w:val="20"/>
              </w:rPr>
              <w:t>,0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97462C" w:rsidRPr="00C43F59" w:rsidTr="000D49D1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1.1.2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Pr="005C6FA0" w:rsidRDefault="0097462C" w:rsidP="005C6FA0">
            <w:pPr>
              <w:widowControl w:val="0"/>
              <w:jc w:val="both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r w:rsidR="005C6FA0" w:rsidRPr="005C6FA0">
              <w:rPr>
                <w:color w:val="000000"/>
                <w:sz w:val="20"/>
                <w:szCs w:val="20"/>
              </w:rPr>
              <w:t xml:space="preserve">д. Заречье, </w:t>
            </w:r>
            <w:proofErr w:type="spellStart"/>
            <w:r w:rsidR="005C6FA0" w:rsidRPr="005C6FA0">
              <w:rPr>
                <w:color w:val="000000"/>
                <w:sz w:val="20"/>
                <w:szCs w:val="20"/>
              </w:rPr>
              <w:t>Масляково</w:t>
            </w:r>
            <w:proofErr w:type="spellEnd"/>
            <w:r w:rsidR="005C6FA0" w:rsidRPr="005C6F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C6FA0" w:rsidRPr="005C6FA0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="005C6FA0" w:rsidRPr="005C6F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C6FA0" w:rsidRPr="005C6FA0">
              <w:rPr>
                <w:color w:val="000000"/>
                <w:sz w:val="20"/>
                <w:szCs w:val="20"/>
              </w:rPr>
              <w:t>Филиппково</w:t>
            </w:r>
            <w:proofErr w:type="spellEnd"/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0D49D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97462C" w:rsidRPr="00C43F59">
              <w:rPr>
                <w:sz w:val="20"/>
                <w:szCs w:val="20"/>
              </w:rPr>
              <w:t xml:space="preserve"> год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0D49D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462C" w:rsidRPr="00C43F59">
              <w:rPr>
                <w:sz w:val="20"/>
                <w:szCs w:val="20"/>
              </w:rPr>
              <w:t>,0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1.1.3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D49D1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Благоустройство воинских захоронений, расположенных в п. Неболчи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43F59">
              <w:rPr>
                <w:sz w:val="20"/>
                <w:szCs w:val="20"/>
              </w:rPr>
              <w:t>5,0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</w:tr>
      <w:tr w:rsidR="0097462C" w:rsidRPr="00C43F59" w:rsidTr="000D49D1">
        <w:trPr>
          <w:gridAfter w:val="10"/>
          <w:wAfter w:w="4784" w:type="pct"/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воинских захоронений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7650E4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Паспортизация  воинского захоронения </w:t>
            </w:r>
            <w:proofErr w:type="spellStart"/>
            <w:r w:rsidRPr="00C43F59">
              <w:rPr>
                <w:sz w:val="20"/>
                <w:szCs w:val="20"/>
              </w:rPr>
              <w:t>д</w:t>
            </w:r>
            <w:proofErr w:type="gramStart"/>
            <w:r w:rsidRPr="00C43F59">
              <w:rPr>
                <w:sz w:val="20"/>
                <w:szCs w:val="20"/>
              </w:rPr>
              <w:t>.</w:t>
            </w:r>
            <w:r w:rsidR="00C856D5">
              <w:rPr>
                <w:sz w:val="20"/>
                <w:szCs w:val="20"/>
              </w:rPr>
              <w:t>Х</w:t>
            </w:r>
            <w:proofErr w:type="gramEnd"/>
            <w:r w:rsidR="00C856D5">
              <w:rPr>
                <w:sz w:val="20"/>
                <w:szCs w:val="20"/>
              </w:rPr>
              <w:t>отцы</w:t>
            </w:r>
            <w:proofErr w:type="spellEnd"/>
            <w:r w:rsidR="00C856D5">
              <w:rPr>
                <w:sz w:val="20"/>
                <w:szCs w:val="20"/>
              </w:rPr>
              <w:t xml:space="preserve">, </w:t>
            </w:r>
            <w:proofErr w:type="spellStart"/>
            <w:r w:rsidR="00C856D5">
              <w:rPr>
                <w:sz w:val="20"/>
                <w:szCs w:val="20"/>
              </w:rPr>
              <w:t>д.Верхнее</w:t>
            </w:r>
            <w:proofErr w:type="spellEnd"/>
            <w:r w:rsidR="00C856D5">
              <w:rPr>
                <w:sz w:val="20"/>
                <w:szCs w:val="20"/>
              </w:rPr>
              <w:t xml:space="preserve"> Заозерье,  д. </w:t>
            </w:r>
            <w:proofErr w:type="spellStart"/>
            <w:r w:rsidR="00C856D5">
              <w:rPr>
                <w:sz w:val="20"/>
                <w:szCs w:val="20"/>
              </w:rPr>
              <w:t>Теребутенец</w:t>
            </w:r>
            <w:proofErr w:type="spellEnd"/>
            <w:r w:rsidR="00C856D5">
              <w:rPr>
                <w:sz w:val="20"/>
                <w:szCs w:val="20"/>
              </w:rPr>
              <w:t>,       ул. Первомайская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520CB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56D5">
              <w:rPr>
                <w:sz w:val="20"/>
                <w:szCs w:val="20"/>
              </w:rPr>
              <w:t>0</w:t>
            </w:r>
            <w:r w:rsidR="00814013" w:rsidRPr="00C43F59">
              <w:rPr>
                <w:sz w:val="20"/>
                <w:szCs w:val="20"/>
              </w:rPr>
              <w:t>,0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2.1.2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Паспортизация воинского захоронения</w:t>
            </w:r>
          </w:p>
          <w:p w:rsidR="00814013" w:rsidRPr="00C43F59" w:rsidRDefault="00814013" w:rsidP="007650E4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</w:t>
            </w:r>
            <w:proofErr w:type="gramStart"/>
            <w:r w:rsidRPr="00C43F59">
              <w:rPr>
                <w:sz w:val="20"/>
                <w:szCs w:val="20"/>
              </w:rPr>
              <w:t>.</w:t>
            </w:r>
            <w:r w:rsidR="007650E4">
              <w:rPr>
                <w:sz w:val="20"/>
                <w:szCs w:val="20"/>
              </w:rPr>
              <w:t>М</w:t>
            </w:r>
            <w:proofErr w:type="gramEnd"/>
            <w:r w:rsidR="007650E4">
              <w:rPr>
                <w:sz w:val="20"/>
                <w:szCs w:val="20"/>
              </w:rPr>
              <w:t>асляково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2.1.3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воинского захоронения</w:t>
            </w:r>
          </w:p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</w:t>
            </w:r>
            <w:proofErr w:type="gramStart"/>
            <w:r w:rsidRPr="00C43F59">
              <w:rPr>
                <w:sz w:val="20"/>
                <w:szCs w:val="20"/>
              </w:rPr>
              <w:t>.Т</w:t>
            </w:r>
            <w:proofErr w:type="gramEnd"/>
            <w:r w:rsidRPr="00C43F59">
              <w:rPr>
                <w:sz w:val="20"/>
                <w:szCs w:val="20"/>
              </w:rPr>
              <w:t>альцы</w:t>
            </w:r>
            <w:proofErr w:type="spellEnd"/>
            <w:r w:rsidRPr="00C4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97462C" w:rsidRPr="00C43F59" w:rsidTr="000D49D1">
        <w:trPr>
          <w:gridAfter w:val="10"/>
          <w:wAfter w:w="4784" w:type="pct"/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C" w:rsidRPr="00C43F59" w:rsidRDefault="0097462C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3.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3.1.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165C1B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14013" w:rsidRPr="00C43F59">
              <w:rPr>
                <w:sz w:val="20"/>
                <w:szCs w:val="20"/>
              </w:rPr>
              <w:t>-</w:t>
            </w:r>
          </w:p>
          <w:p w:rsidR="00814013" w:rsidRPr="00C43F59" w:rsidRDefault="00165C1B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14013" w:rsidRPr="00C43F5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1.3.1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 Бюджет 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 -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</w:tr>
      <w:tr w:rsidR="00814013" w:rsidRPr="00C43F59" w:rsidTr="00814013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ИТОГО: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520CB1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56D5">
              <w:rPr>
                <w:sz w:val="20"/>
                <w:szCs w:val="20"/>
              </w:rPr>
              <w:t>5</w:t>
            </w:r>
            <w:r w:rsidR="007650E4">
              <w:rPr>
                <w:sz w:val="20"/>
                <w:szCs w:val="20"/>
              </w:rPr>
              <w:t>,0</w:t>
            </w:r>
          </w:p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7650E4" w:rsidP="00060F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013" w:rsidRPr="00C43F59">
              <w:rPr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3" w:rsidRPr="00C43F59" w:rsidRDefault="00814013" w:rsidP="00060F8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30,0</w:t>
            </w:r>
          </w:p>
        </w:tc>
      </w:tr>
    </w:tbl>
    <w:p w:rsidR="00BD255F" w:rsidRDefault="00BD255F" w:rsidP="00060F89">
      <w:pPr>
        <w:widowControl w:val="0"/>
        <w:jc w:val="center"/>
        <w:rPr>
          <w:b/>
          <w:szCs w:val="28"/>
        </w:rPr>
      </w:pPr>
    </w:p>
    <w:p w:rsidR="00F74BA1" w:rsidRPr="000C6985" w:rsidRDefault="00F74BA1" w:rsidP="00F74BA1">
      <w:pPr>
        <w:shd w:val="clear" w:color="auto" w:fill="FFFFFF"/>
        <w:tabs>
          <w:tab w:val="right" w:pos="9638"/>
        </w:tabs>
        <w:spacing w:before="17"/>
        <w:jc w:val="both"/>
        <w:rPr>
          <w:szCs w:val="28"/>
        </w:rPr>
      </w:pPr>
      <w:r>
        <w:rPr>
          <w:sz w:val="24"/>
        </w:rPr>
        <w:t xml:space="preserve">                                  </w:t>
      </w:r>
      <w:r>
        <w:rPr>
          <w:b/>
          <w:szCs w:val="28"/>
        </w:rPr>
        <w:t xml:space="preserve">Глава поселения                       </w:t>
      </w:r>
      <w:proofErr w:type="spellStart"/>
      <w:r>
        <w:rPr>
          <w:b/>
          <w:szCs w:val="28"/>
        </w:rPr>
        <w:t>П.С.Ермилов</w:t>
      </w:r>
      <w:proofErr w:type="spellEnd"/>
    </w:p>
    <w:p w:rsidR="00F96C1F" w:rsidRPr="00035510" w:rsidRDefault="00F96C1F" w:rsidP="0071750A">
      <w:pPr>
        <w:widowControl w:val="0"/>
        <w:rPr>
          <w:sz w:val="24"/>
        </w:rPr>
      </w:pPr>
    </w:p>
    <w:sectPr w:rsidR="00F96C1F" w:rsidRPr="00035510" w:rsidSect="00060F89">
      <w:headerReference w:type="even" r:id="rId10"/>
      <w:headerReference w:type="default" r:id="rId11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DA" w:rsidRDefault="00F85BDA">
      <w:r>
        <w:separator/>
      </w:r>
    </w:p>
  </w:endnote>
  <w:endnote w:type="continuationSeparator" w:id="0">
    <w:p w:rsidR="00F85BDA" w:rsidRDefault="00F8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DA" w:rsidRDefault="00F85BDA">
      <w:r>
        <w:separator/>
      </w:r>
    </w:p>
  </w:footnote>
  <w:footnote w:type="continuationSeparator" w:id="0">
    <w:p w:rsidR="00F85BDA" w:rsidRDefault="00F8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49" w:rsidRDefault="00295949" w:rsidP="003D286D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4"/>
    <w:rsid w:val="00014407"/>
    <w:rsid w:val="00017CAC"/>
    <w:rsid w:val="00035510"/>
    <w:rsid w:val="0005083F"/>
    <w:rsid w:val="000550B7"/>
    <w:rsid w:val="00057287"/>
    <w:rsid w:val="00060F89"/>
    <w:rsid w:val="00064A64"/>
    <w:rsid w:val="0007700D"/>
    <w:rsid w:val="00081F94"/>
    <w:rsid w:val="00092C48"/>
    <w:rsid w:val="000D4137"/>
    <w:rsid w:val="000D49BA"/>
    <w:rsid w:val="000D49D1"/>
    <w:rsid w:val="000E2152"/>
    <w:rsid w:val="00104353"/>
    <w:rsid w:val="00112F63"/>
    <w:rsid w:val="00113C6E"/>
    <w:rsid w:val="00144CFA"/>
    <w:rsid w:val="00165C1B"/>
    <w:rsid w:val="00175C6B"/>
    <w:rsid w:val="00187DBE"/>
    <w:rsid w:val="00192685"/>
    <w:rsid w:val="001A2207"/>
    <w:rsid w:val="001A520B"/>
    <w:rsid w:val="001A6234"/>
    <w:rsid w:val="001D0510"/>
    <w:rsid w:val="001D3B73"/>
    <w:rsid w:val="001E49DB"/>
    <w:rsid w:val="001F7A27"/>
    <w:rsid w:val="00201726"/>
    <w:rsid w:val="002371B5"/>
    <w:rsid w:val="002372B0"/>
    <w:rsid w:val="002378DA"/>
    <w:rsid w:val="00247E83"/>
    <w:rsid w:val="00284540"/>
    <w:rsid w:val="00293A0E"/>
    <w:rsid w:val="00295949"/>
    <w:rsid w:val="002976E6"/>
    <w:rsid w:val="002A7DB5"/>
    <w:rsid w:val="002C451F"/>
    <w:rsid w:val="002D4FB2"/>
    <w:rsid w:val="002E2964"/>
    <w:rsid w:val="002E6E4B"/>
    <w:rsid w:val="0030550B"/>
    <w:rsid w:val="00311548"/>
    <w:rsid w:val="0032277F"/>
    <w:rsid w:val="00337B42"/>
    <w:rsid w:val="003538BE"/>
    <w:rsid w:val="0035671A"/>
    <w:rsid w:val="003629F5"/>
    <w:rsid w:val="003648F3"/>
    <w:rsid w:val="00367B2C"/>
    <w:rsid w:val="00395D0A"/>
    <w:rsid w:val="003A3C5A"/>
    <w:rsid w:val="003C57C9"/>
    <w:rsid w:val="003C6459"/>
    <w:rsid w:val="003D286D"/>
    <w:rsid w:val="003E3542"/>
    <w:rsid w:val="0042349C"/>
    <w:rsid w:val="004323F4"/>
    <w:rsid w:val="00451D94"/>
    <w:rsid w:val="0045729D"/>
    <w:rsid w:val="00477BCA"/>
    <w:rsid w:val="00490C70"/>
    <w:rsid w:val="004A2C7E"/>
    <w:rsid w:val="004A4B7E"/>
    <w:rsid w:val="004A6E90"/>
    <w:rsid w:val="004A7953"/>
    <w:rsid w:val="004B58BB"/>
    <w:rsid w:val="004C2FC7"/>
    <w:rsid w:val="004C5333"/>
    <w:rsid w:val="004E13F5"/>
    <w:rsid w:val="004F2D62"/>
    <w:rsid w:val="0050029A"/>
    <w:rsid w:val="00520CB1"/>
    <w:rsid w:val="00531193"/>
    <w:rsid w:val="00542A20"/>
    <w:rsid w:val="00557D82"/>
    <w:rsid w:val="00563A75"/>
    <w:rsid w:val="00574861"/>
    <w:rsid w:val="005773EF"/>
    <w:rsid w:val="005A11C1"/>
    <w:rsid w:val="005C6FA0"/>
    <w:rsid w:val="005E2484"/>
    <w:rsid w:val="00632132"/>
    <w:rsid w:val="00633CA0"/>
    <w:rsid w:val="00641E6B"/>
    <w:rsid w:val="00652DED"/>
    <w:rsid w:val="006603F7"/>
    <w:rsid w:val="006938D9"/>
    <w:rsid w:val="006A1591"/>
    <w:rsid w:val="006B0771"/>
    <w:rsid w:val="006B3410"/>
    <w:rsid w:val="006B3D6F"/>
    <w:rsid w:val="006B6843"/>
    <w:rsid w:val="006D007C"/>
    <w:rsid w:val="00705076"/>
    <w:rsid w:val="00706A04"/>
    <w:rsid w:val="0071750A"/>
    <w:rsid w:val="00722E9A"/>
    <w:rsid w:val="007242BC"/>
    <w:rsid w:val="00730059"/>
    <w:rsid w:val="007506DF"/>
    <w:rsid w:val="00757A45"/>
    <w:rsid w:val="007650E4"/>
    <w:rsid w:val="00787A37"/>
    <w:rsid w:val="00790679"/>
    <w:rsid w:val="007A2398"/>
    <w:rsid w:val="007A3DBB"/>
    <w:rsid w:val="007D6286"/>
    <w:rsid w:val="007E652B"/>
    <w:rsid w:val="007F4597"/>
    <w:rsid w:val="00800634"/>
    <w:rsid w:val="00814013"/>
    <w:rsid w:val="00817CCB"/>
    <w:rsid w:val="00821104"/>
    <w:rsid w:val="00822781"/>
    <w:rsid w:val="00823AC6"/>
    <w:rsid w:val="008532E6"/>
    <w:rsid w:val="008659C3"/>
    <w:rsid w:val="0086717C"/>
    <w:rsid w:val="008743D3"/>
    <w:rsid w:val="00881727"/>
    <w:rsid w:val="008846B2"/>
    <w:rsid w:val="008D3575"/>
    <w:rsid w:val="008D3B39"/>
    <w:rsid w:val="008F1FB2"/>
    <w:rsid w:val="0090136A"/>
    <w:rsid w:val="00901AB3"/>
    <w:rsid w:val="00921053"/>
    <w:rsid w:val="00923635"/>
    <w:rsid w:val="00934DA6"/>
    <w:rsid w:val="00960518"/>
    <w:rsid w:val="0097462C"/>
    <w:rsid w:val="009939C2"/>
    <w:rsid w:val="009A367D"/>
    <w:rsid w:val="009B016A"/>
    <w:rsid w:val="009B27DE"/>
    <w:rsid w:val="009B3F82"/>
    <w:rsid w:val="009B7EAA"/>
    <w:rsid w:val="009C02F4"/>
    <w:rsid w:val="009F496F"/>
    <w:rsid w:val="00A209AD"/>
    <w:rsid w:val="00A41B67"/>
    <w:rsid w:val="00A60788"/>
    <w:rsid w:val="00A636AD"/>
    <w:rsid w:val="00A7569D"/>
    <w:rsid w:val="00A850EB"/>
    <w:rsid w:val="00A865AC"/>
    <w:rsid w:val="00A96B5C"/>
    <w:rsid w:val="00AA4C93"/>
    <w:rsid w:val="00AB4927"/>
    <w:rsid w:val="00AF4E45"/>
    <w:rsid w:val="00B04C09"/>
    <w:rsid w:val="00B47860"/>
    <w:rsid w:val="00B605C2"/>
    <w:rsid w:val="00B822C2"/>
    <w:rsid w:val="00B872B7"/>
    <w:rsid w:val="00BA1BDA"/>
    <w:rsid w:val="00BD255F"/>
    <w:rsid w:val="00BE74D6"/>
    <w:rsid w:val="00C13EF6"/>
    <w:rsid w:val="00C43F59"/>
    <w:rsid w:val="00C5430A"/>
    <w:rsid w:val="00C55DBF"/>
    <w:rsid w:val="00C65706"/>
    <w:rsid w:val="00C67F5F"/>
    <w:rsid w:val="00C71E5E"/>
    <w:rsid w:val="00C72B2C"/>
    <w:rsid w:val="00C856D5"/>
    <w:rsid w:val="00C875D3"/>
    <w:rsid w:val="00C91F2F"/>
    <w:rsid w:val="00CA0F66"/>
    <w:rsid w:val="00CA34F9"/>
    <w:rsid w:val="00CB5DB6"/>
    <w:rsid w:val="00CC64B1"/>
    <w:rsid w:val="00CE40EB"/>
    <w:rsid w:val="00CF041C"/>
    <w:rsid w:val="00D02463"/>
    <w:rsid w:val="00D04225"/>
    <w:rsid w:val="00D110AD"/>
    <w:rsid w:val="00D136D1"/>
    <w:rsid w:val="00D23F4A"/>
    <w:rsid w:val="00D27A75"/>
    <w:rsid w:val="00D4024D"/>
    <w:rsid w:val="00D44AE0"/>
    <w:rsid w:val="00D4563E"/>
    <w:rsid w:val="00D52B22"/>
    <w:rsid w:val="00D819AC"/>
    <w:rsid w:val="00DC2F6A"/>
    <w:rsid w:val="00DC5968"/>
    <w:rsid w:val="00DC5DF1"/>
    <w:rsid w:val="00DE7D79"/>
    <w:rsid w:val="00E052EA"/>
    <w:rsid w:val="00E3603A"/>
    <w:rsid w:val="00E403AA"/>
    <w:rsid w:val="00E51019"/>
    <w:rsid w:val="00E64DB1"/>
    <w:rsid w:val="00E70A00"/>
    <w:rsid w:val="00E85DC6"/>
    <w:rsid w:val="00E86AD2"/>
    <w:rsid w:val="00E8750C"/>
    <w:rsid w:val="00E9181D"/>
    <w:rsid w:val="00EB1F16"/>
    <w:rsid w:val="00EB3871"/>
    <w:rsid w:val="00EB66FF"/>
    <w:rsid w:val="00EC5FF9"/>
    <w:rsid w:val="00ED1059"/>
    <w:rsid w:val="00EF0C27"/>
    <w:rsid w:val="00F0212C"/>
    <w:rsid w:val="00F128C6"/>
    <w:rsid w:val="00F21361"/>
    <w:rsid w:val="00F3253D"/>
    <w:rsid w:val="00F349C7"/>
    <w:rsid w:val="00F35D74"/>
    <w:rsid w:val="00F56B3E"/>
    <w:rsid w:val="00F67878"/>
    <w:rsid w:val="00F71AA0"/>
    <w:rsid w:val="00F74BA1"/>
    <w:rsid w:val="00F836DD"/>
    <w:rsid w:val="00F85BDA"/>
    <w:rsid w:val="00F915B0"/>
    <w:rsid w:val="00F92126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  <w:style w:type="paragraph" w:customStyle="1" w:styleId="ac">
    <w:name w:val="Знак Знак Знак"/>
    <w:basedOn w:val="a"/>
    <w:rsid w:val="007175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  <w:style w:type="paragraph" w:customStyle="1" w:styleId="ac">
    <w:name w:val="Знак Знак Знак"/>
    <w:basedOn w:val="a"/>
    <w:rsid w:val="007175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FA62-29CF-44CE-AB1F-F4894422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AL-160312</cp:lastModifiedBy>
  <cp:revision>40</cp:revision>
  <cp:lastPrinted>2017-03-28T07:49:00Z</cp:lastPrinted>
  <dcterms:created xsi:type="dcterms:W3CDTF">2020-02-05T07:34:00Z</dcterms:created>
  <dcterms:modified xsi:type="dcterms:W3CDTF">2022-01-12T08:28:00Z</dcterms:modified>
</cp:coreProperties>
</file>