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562B61">
        <w:rPr>
          <w:b/>
          <w:sz w:val="28"/>
          <w:szCs w:val="28"/>
        </w:rPr>
        <w:t xml:space="preserve"> 31.05.</w:t>
      </w:r>
      <w:r w:rsidRPr="008F285C">
        <w:rPr>
          <w:b/>
          <w:sz w:val="28"/>
          <w:szCs w:val="28"/>
        </w:rPr>
        <w:t>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62B61">
        <w:rPr>
          <w:b/>
          <w:sz w:val="28"/>
          <w:szCs w:val="28"/>
        </w:rPr>
        <w:t>77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54CB9">
        <w:rPr>
          <w:rStyle w:val="FontStyle14"/>
          <w:sz w:val="28"/>
          <w:szCs w:val="28"/>
        </w:rPr>
        <w:t>1</w:t>
      </w:r>
      <w:r w:rsidR="00901A62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FF1AB6">
        <w:rPr>
          <w:rStyle w:val="FontStyle14"/>
          <w:sz w:val="28"/>
          <w:szCs w:val="28"/>
        </w:rPr>
        <w:t>05</w:t>
      </w:r>
      <w:r w:rsidR="00CB0814">
        <w:rPr>
          <w:rStyle w:val="FontStyle14"/>
          <w:sz w:val="28"/>
          <w:szCs w:val="28"/>
        </w:rPr>
        <w:t>.201</w:t>
      </w:r>
      <w:r w:rsidR="00FF1AB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1AB6">
        <w:rPr>
          <w:rStyle w:val="FontStyle14"/>
          <w:sz w:val="28"/>
          <w:szCs w:val="28"/>
        </w:rPr>
        <w:t>4</w:t>
      </w:r>
      <w:r w:rsidR="00901A62">
        <w:rPr>
          <w:rStyle w:val="FontStyle14"/>
          <w:sz w:val="28"/>
          <w:szCs w:val="28"/>
        </w:rPr>
        <w:t>3</w:t>
      </w:r>
      <w:r w:rsidR="00A9344D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901A62">
        <w:rPr>
          <w:rStyle w:val="FontStyle14"/>
          <w:sz w:val="28"/>
          <w:szCs w:val="28"/>
        </w:rPr>
        <w:t>5</w:t>
      </w:r>
      <w:r w:rsidR="00A9344D">
        <w:rPr>
          <w:rStyle w:val="FontStyle14"/>
          <w:sz w:val="28"/>
          <w:szCs w:val="28"/>
        </w:rPr>
        <w:t>159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901A62">
        <w:rPr>
          <w:rStyle w:val="FontStyle14"/>
          <w:sz w:val="28"/>
          <w:szCs w:val="28"/>
        </w:rPr>
        <w:t>0</w:t>
      </w:r>
      <w:r w:rsidR="00A9344D">
        <w:rPr>
          <w:rStyle w:val="FontStyle14"/>
          <w:sz w:val="28"/>
          <w:szCs w:val="28"/>
        </w:rPr>
        <w:t>80801,</w:t>
      </w:r>
      <w:r w:rsidR="00901A62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A9344D">
        <w:rPr>
          <w:rStyle w:val="FontStyle14"/>
          <w:sz w:val="28"/>
          <w:szCs w:val="28"/>
        </w:rPr>
        <w:t>Клишино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965813">
        <w:rPr>
          <w:rStyle w:val="FontStyle14"/>
          <w:sz w:val="28"/>
          <w:szCs w:val="28"/>
        </w:rPr>
        <w:t>10</w:t>
      </w:r>
      <w:r w:rsidR="00A9344D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CE" w:rsidRDefault="00AC5DCE">
      <w:r>
        <w:separator/>
      </w:r>
    </w:p>
  </w:endnote>
  <w:endnote w:type="continuationSeparator" w:id="0">
    <w:p w:rsidR="00AC5DCE" w:rsidRDefault="00AC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CE" w:rsidRDefault="00AC5DCE">
      <w:r>
        <w:separator/>
      </w:r>
    </w:p>
  </w:footnote>
  <w:footnote w:type="continuationSeparator" w:id="0">
    <w:p w:rsidR="00AC5DCE" w:rsidRDefault="00AC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0C7FF8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92B9E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57CF9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B61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01A62"/>
    <w:rsid w:val="00926D1E"/>
    <w:rsid w:val="0096306A"/>
    <w:rsid w:val="00965813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16D4"/>
    <w:rsid w:val="00A74879"/>
    <w:rsid w:val="00A77438"/>
    <w:rsid w:val="00A928F9"/>
    <w:rsid w:val="00A9344D"/>
    <w:rsid w:val="00AA0F48"/>
    <w:rsid w:val="00AA319D"/>
    <w:rsid w:val="00AA4D37"/>
    <w:rsid w:val="00AB222F"/>
    <w:rsid w:val="00AB6E91"/>
    <w:rsid w:val="00AC3ACE"/>
    <w:rsid w:val="00AC5D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F5B1A6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16</cp:revision>
  <cp:lastPrinted>2019-03-26T05:30:00Z</cp:lastPrinted>
  <dcterms:created xsi:type="dcterms:W3CDTF">2018-12-11T12:06:00Z</dcterms:created>
  <dcterms:modified xsi:type="dcterms:W3CDTF">2019-05-31T09:18:00Z</dcterms:modified>
</cp:coreProperties>
</file>